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2CAAA" w14:textId="6F9C6826" w:rsidR="009F05AC" w:rsidRPr="00D75CAE" w:rsidRDefault="001C48AB">
      <w:pPr>
        <w:pStyle w:val="Standard"/>
        <w:rPr>
          <w:rFonts w:asciiTheme="minorHAnsi" w:hAnsiTheme="minorHAnsi" w:cstheme="minorHAnsi"/>
          <w:b/>
          <w:bCs/>
          <w:lang w:val="nl-NL"/>
        </w:rPr>
      </w:pPr>
      <w:r w:rsidRPr="00D75CAE">
        <w:rPr>
          <w:rFonts w:asciiTheme="minorHAnsi" w:hAnsiTheme="minorHAnsi" w:cstheme="minorHAnsi"/>
          <w:b/>
          <w:bCs/>
          <w:noProof/>
          <w:lang w:val="nl-NL" w:eastAsia="nl-NL" w:bidi="ar-SA"/>
        </w:rPr>
        <w:drawing>
          <wp:inline distT="0" distB="0" distL="0" distR="0" wp14:anchorId="62713467" wp14:editId="2BF43C9E">
            <wp:extent cx="1895475" cy="67835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417" cy="68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153A">
        <w:rPr>
          <w:rFonts w:asciiTheme="minorHAnsi" w:hAnsiTheme="minorHAnsi" w:cstheme="minorHAnsi"/>
          <w:b/>
          <w:bCs/>
          <w:lang w:val="nl-NL"/>
        </w:rPr>
        <w:t xml:space="preserve">  </w:t>
      </w:r>
      <w:r w:rsidR="0057153A">
        <w:rPr>
          <w:rFonts w:asciiTheme="minorHAnsi" w:hAnsiTheme="minorHAnsi" w:cstheme="minorHAnsi"/>
          <w:b/>
          <w:bCs/>
          <w:lang w:val="nl-NL"/>
        </w:rPr>
        <w:tab/>
        <w:t xml:space="preserve">  </w:t>
      </w:r>
      <w:r w:rsidR="0057153A">
        <w:rPr>
          <w:rFonts w:asciiTheme="minorHAnsi" w:hAnsiTheme="minorHAnsi" w:cstheme="minorHAnsi"/>
          <w:b/>
          <w:bCs/>
          <w:noProof/>
          <w:lang w:val="nl-NL" w:eastAsia="nl-NL" w:bidi="ar-SA"/>
        </w:rPr>
        <w:drawing>
          <wp:inline distT="0" distB="0" distL="0" distR="0" wp14:anchorId="430BDA02" wp14:editId="4F7D8766">
            <wp:extent cx="685800" cy="7143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ehoorlijk Bestu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037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5CAE">
        <w:rPr>
          <w:rFonts w:asciiTheme="minorHAnsi" w:hAnsiTheme="minorHAnsi" w:cstheme="minorHAnsi"/>
          <w:b/>
          <w:bCs/>
          <w:lang w:val="nl-NL"/>
        </w:rPr>
        <w:br/>
      </w:r>
      <w:r w:rsidRPr="00D75CAE">
        <w:rPr>
          <w:rFonts w:asciiTheme="minorHAnsi" w:hAnsiTheme="minorHAnsi" w:cstheme="minorHAnsi"/>
          <w:b/>
          <w:bCs/>
          <w:lang w:val="nl-NL"/>
        </w:rPr>
        <w:br/>
      </w:r>
      <w:r w:rsidRPr="00D75CAE">
        <w:rPr>
          <w:rFonts w:asciiTheme="minorHAnsi" w:hAnsiTheme="minorHAnsi" w:cstheme="minorHAnsi"/>
          <w:b/>
          <w:bCs/>
          <w:lang w:val="nl-NL"/>
        </w:rPr>
        <w:br/>
      </w:r>
      <w:r w:rsidR="00161351" w:rsidRPr="00D75CAE">
        <w:rPr>
          <w:rFonts w:asciiTheme="minorHAnsi" w:hAnsiTheme="minorHAnsi" w:cstheme="minorHAnsi"/>
          <w:b/>
          <w:bCs/>
          <w:lang w:val="nl-NL"/>
        </w:rPr>
        <w:t>Wilde m</w:t>
      </w:r>
      <w:r w:rsidR="00CF5143" w:rsidRPr="00D75CAE">
        <w:rPr>
          <w:rFonts w:asciiTheme="minorHAnsi" w:hAnsiTheme="minorHAnsi" w:cstheme="minorHAnsi"/>
          <w:b/>
          <w:bCs/>
          <w:lang w:val="nl-NL"/>
        </w:rPr>
        <w:t xml:space="preserve">otie PVV </w:t>
      </w:r>
      <w:r w:rsidR="001137D9" w:rsidRPr="00D75CAE">
        <w:rPr>
          <w:rFonts w:asciiTheme="minorHAnsi" w:hAnsiTheme="minorHAnsi" w:cstheme="minorHAnsi"/>
          <w:b/>
          <w:bCs/>
          <w:lang w:val="nl-NL"/>
        </w:rPr>
        <w:t>Den Helder</w:t>
      </w:r>
    </w:p>
    <w:p w14:paraId="5B858D36" w14:textId="77777777" w:rsidR="009F05AC" w:rsidRPr="00D75CAE" w:rsidRDefault="009F05AC" w:rsidP="006C3A3A">
      <w:pPr>
        <w:pStyle w:val="Standard"/>
        <w:ind w:firstLine="706"/>
        <w:rPr>
          <w:rFonts w:asciiTheme="minorHAnsi" w:hAnsiTheme="minorHAnsi" w:cstheme="minorHAnsi"/>
          <w:lang w:val="nl-NL"/>
        </w:rPr>
      </w:pPr>
    </w:p>
    <w:p w14:paraId="2D8725F6" w14:textId="05E18307" w:rsidR="009F05AC" w:rsidRPr="00D75CAE" w:rsidRDefault="00926172">
      <w:pPr>
        <w:pStyle w:val="Standard"/>
        <w:rPr>
          <w:rFonts w:asciiTheme="minorHAnsi" w:hAnsiTheme="minorHAnsi" w:cstheme="minorHAnsi"/>
          <w:lang w:val="nl-NL"/>
        </w:rPr>
      </w:pPr>
      <w:r w:rsidRPr="00D75CAE">
        <w:rPr>
          <w:rFonts w:asciiTheme="minorHAnsi" w:hAnsiTheme="minorHAnsi" w:cstheme="minorHAnsi"/>
          <w:lang w:val="nl-NL"/>
        </w:rPr>
        <w:t>D</w:t>
      </w:r>
      <w:r w:rsidR="001137D9" w:rsidRPr="00D75CAE">
        <w:rPr>
          <w:rFonts w:asciiTheme="minorHAnsi" w:hAnsiTheme="minorHAnsi" w:cstheme="minorHAnsi"/>
          <w:lang w:val="nl-NL"/>
        </w:rPr>
        <w:t>e raad van de gemeente Den Helder</w:t>
      </w:r>
      <w:r w:rsidRPr="00D75CAE">
        <w:rPr>
          <w:rFonts w:asciiTheme="minorHAnsi" w:hAnsiTheme="minorHAnsi" w:cstheme="minorHAnsi"/>
          <w:lang w:val="nl-NL"/>
        </w:rPr>
        <w:t xml:space="preserve">, in </w:t>
      </w:r>
      <w:r w:rsidR="00CF5143" w:rsidRPr="00D75CAE">
        <w:rPr>
          <w:rFonts w:asciiTheme="minorHAnsi" w:hAnsiTheme="minorHAnsi" w:cstheme="minorHAnsi"/>
          <w:lang w:val="nl-NL"/>
        </w:rPr>
        <w:t xml:space="preserve">openbare vergadering bijeen op </w:t>
      </w:r>
      <w:r w:rsidR="00161351" w:rsidRPr="00D75CAE">
        <w:rPr>
          <w:rFonts w:asciiTheme="minorHAnsi" w:hAnsiTheme="minorHAnsi" w:cstheme="minorHAnsi"/>
          <w:lang w:val="nl-NL"/>
        </w:rPr>
        <w:t xml:space="preserve">2 juni </w:t>
      </w:r>
      <w:r w:rsidRPr="00D75CAE">
        <w:rPr>
          <w:rFonts w:asciiTheme="minorHAnsi" w:hAnsiTheme="minorHAnsi" w:cstheme="minorHAnsi"/>
          <w:lang w:val="nl-NL"/>
        </w:rPr>
        <w:t>20</w:t>
      </w:r>
      <w:r w:rsidR="00161351" w:rsidRPr="00D75CAE">
        <w:rPr>
          <w:rFonts w:asciiTheme="minorHAnsi" w:hAnsiTheme="minorHAnsi" w:cstheme="minorHAnsi"/>
          <w:lang w:val="nl-NL"/>
        </w:rPr>
        <w:t>20</w:t>
      </w:r>
      <w:r w:rsidRPr="00D75CAE">
        <w:rPr>
          <w:rFonts w:asciiTheme="minorHAnsi" w:hAnsiTheme="minorHAnsi" w:cstheme="minorHAnsi"/>
          <w:lang w:val="nl-NL"/>
        </w:rPr>
        <w:t>,</w:t>
      </w:r>
    </w:p>
    <w:p w14:paraId="34C823F0" w14:textId="77777777" w:rsidR="009F05AC" w:rsidRPr="00D75CAE" w:rsidRDefault="009F05AC">
      <w:pPr>
        <w:pStyle w:val="Standard"/>
        <w:rPr>
          <w:rFonts w:asciiTheme="minorHAnsi" w:hAnsiTheme="minorHAnsi" w:cstheme="minorHAnsi"/>
          <w:lang w:val="nl-NL"/>
        </w:rPr>
      </w:pPr>
    </w:p>
    <w:p w14:paraId="58668CB5" w14:textId="7F029B6A" w:rsidR="00161351" w:rsidRPr="00D75CAE" w:rsidRDefault="00201DDA" w:rsidP="007235D4">
      <w:pPr>
        <w:rPr>
          <w:rFonts w:asciiTheme="minorHAnsi" w:hAnsiTheme="minorHAnsi" w:cstheme="minorHAnsi"/>
          <w:lang w:val="nl-NL"/>
        </w:rPr>
      </w:pPr>
      <w:r w:rsidRPr="00D75CAE">
        <w:rPr>
          <w:rFonts w:asciiTheme="minorHAnsi" w:hAnsiTheme="minorHAnsi" w:cstheme="minorHAnsi"/>
          <w:b/>
          <w:lang w:val="nl-NL"/>
        </w:rPr>
        <w:t>Constateert dat:</w:t>
      </w:r>
      <w:r w:rsidRPr="00D75CAE">
        <w:rPr>
          <w:rFonts w:asciiTheme="minorHAnsi" w:hAnsiTheme="minorHAnsi" w:cstheme="minorHAnsi"/>
          <w:b/>
          <w:lang w:val="nl-NL"/>
        </w:rPr>
        <w:br/>
      </w:r>
      <w:r w:rsidRPr="00D75CAE">
        <w:rPr>
          <w:rFonts w:asciiTheme="minorHAnsi" w:hAnsiTheme="minorHAnsi" w:cstheme="minorHAnsi"/>
          <w:lang w:val="nl-NL"/>
        </w:rPr>
        <w:br/>
        <w:t xml:space="preserve">- </w:t>
      </w:r>
      <w:r w:rsidR="0034343B" w:rsidRPr="00D75CAE">
        <w:rPr>
          <w:rFonts w:asciiTheme="minorHAnsi" w:hAnsiTheme="minorHAnsi" w:cstheme="minorHAnsi"/>
          <w:lang w:val="nl-NL"/>
        </w:rPr>
        <w:t>O</w:t>
      </w:r>
      <w:r w:rsidR="00161351" w:rsidRPr="00D75CAE">
        <w:rPr>
          <w:rFonts w:asciiTheme="minorHAnsi" w:hAnsiTheme="minorHAnsi" w:cstheme="minorHAnsi"/>
          <w:lang w:val="nl-NL"/>
        </w:rPr>
        <w:t xml:space="preserve">p 21 mei </w:t>
      </w:r>
      <w:r w:rsidR="0034343B" w:rsidRPr="00D75CAE">
        <w:rPr>
          <w:rFonts w:asciiTheme="minorHAnsi" w:hAnsiTheme="minorHAnsi" w:cstheme="minorHAnsi"/>
          <w:lang w:val="nl-NL"/>
        </w:rPr>
        <w:t>2020 in</w:t>
      </w:r>
      <w:r w:rsidR="00161351" w:rsidRPr="00D75CAE">
        <w:rPr>
          <w:rFonts w:asciiTheme="minorHAnsi" w:hAnsiTheme="minorHAnsi" w:cstheme="minorHAnsi"/>
          <w:lang w:val="nl-NL"/>
        </w:rPr>
        <w:t xml:space="preserve"> IJmuiden een boa naar het ziekenhuis moest met gezichtsletsel, nadat hij en </w:t>
      </w:r>
      <w:r w:rsidR="0034343B" w:rsidRPr="00D75CAE">
        <w:rPr>
          <w:rFonts w:asciiTheme="minorHAnsi" w:hAnsiTheme="minorHAnsi" w:cstheme="minorHAnsi"/>
          <w:lang w:val="nl-NL"/>
        </w:rPr>
        <w:t>drie</w:t>
      </w:r>
      <w:r w:rsidR="00161351" w:rsidRPr="00D75CAE">
        <w:rPr>
          <w:rFonts w:asciiTheme="minorHAnsi" w:hAnsiTheme="minorHAnsi" w:cstheme="minorHAnsi"/>
          <w:lang w:val="nl-NL"/>
        </w:rPr>
        <w:t xml:space="preserve"> collega’s waren mishandeld door een groep </w:t>
      </w:r>
      <w:r w:rsidR="0034343B" w:rsidRPr="00D75CAE">
        <w:rPr>
          <w:rFonts w:asciiTheme="minorHAnsi" w:hAnsiTheme="minorHAnsi" w:cstheme="minorHAnsi"/>
          <w:lang w:val="nl-NL"/>
        </w:rPr>
        <w:t xml:space="preserve">van tientallen </w:t>
      </w:r>
      <w:r w:rsidR="00161351" w:rsidRPr="00D75CAE">
        <w:rPr>
          <w:rFonts w:asciiTheme="minorHAnsi" w:hAnsiTheme="minorHAnsi" w:cstheme="minorHAnsi"/>
          <w:lang w:val="nl-NL"/>
        </w:rPr>
        <w:t>jongeren;</w:t>
      </w:r>
    </w:p>
    <w:p w14:paraId="5BC20BF9" w14:textId="703E232C" w:rsidR="00144F2E" w:rsidRPr="00D75CAE" w:rsidRDefault="00161351" w:rsidP="007235D4">
      <w:pPr>
        <w:rPr>
          <w:rFonts w:asciiTheme="minorHAnsi" w:hAnsiTheme="minorHAnsi" w:cstheme="minorHAnsi"/>
          <w:lang w:val="nl-NL"/>
        </w:rPr>
      </w:pPr>
      <w:r w:rsidRPr="00D75CAE">
        <w:rPr>
          <w:rFonts w:asciiTheme="minorHAnsi" w:hAnsiTheme="minorHAnsi" w:cstheme="minorHAnsi"/>
          <w:lang w:val="nl-NL"/>
        </w:rPr>
        <w:t xml:space="preserve">- Boa’s in de gemeente Rotterdam eind mei drie dagen lang geen boetes hebben uitgeschreven, </w:t>
      </w:r>
      <w:r w:rsidR="00144F2E" w:rsidRPr="00D75CAE">
        <w:rPr>
          <w:rFonts w:asciiTheme="minorHAnsi" w:hAnsiTheme="minorHAnsi" w:cstheme="minorHAnsi"/>
          <w:lang w:val="nl-NL"/>
        </w:rPr>
        <w:t>aangezien hun uitrusting niet is toegerekend op</w:t>
      </w:r>
      <w:r w:rsidR="00D75CAE">
        <w:rPr>
          <w:rFonts w:asciiTheme="minorHAnsi" w:hAnsiTheme="minorHAnsi" w:cstheme="minorHAnsi"/>
          <w:lang w:val="nl-NL"/>
        </w:rPr>
        <w:t xml:space="preserve"> </w:t>
      </w:r>
      <w:r w:rsidRPr="00D75CAE">
        <w:rPr>
          <w:rFonts w:asciiTheme="minorHAnsi" w:hAnsiTheme="minorHAnsi" w:cstheme="minorHAnsi"/>
          <w:lang w:val="nl-NL"/>
        </w:rPr>
        <w:t>toenemende agressie</w:t>
      </w:r>
      <w:r w:rsidR="005F5F05" w:rsidRPr="00D75CAE">
        <w:rPr>
          <w:rFonts w:asciiTheme="minorHAnsi" w:hAnsiTheme="minorHAnsi" w:cstheme="minorHAnsi"/>
          <w:lang w:val="nl-NL"/>
        </w:rPr>
        <w:t>;</w:t>
      </w:r>
      <w:r w:rsidRPr="00D75CAE">
        <w:rPr>
          <w:rFonts w:asciiTheme="minorHAnsi" w:hAnsiTheme="minorHAnsi" w:cstheme="minorHAnsi"/>
          <w:lang w:val="nl-NL"/>
        </w:rPr>
        <w:br/>
        <w:t xml:space="preserve">- </w:t>
      </w:r>
      <w:r w:rsidR="0034343B" w:rsidRPr="00D75CAE">
        <w:rPr>
          <w:rFonts w:asciiTheme="minorHAnsi" w:hAnsiTheme="minorHAnsi" w:cstheme="minorHAnsi"/>
          <w:lang w:val="nl-NL"/>
        </w:rPr>
        <w:t>O</w:t>
      </w:r>
      <w:r w:rsidRPr="00D75CAE">
        <w:rPr>
          <w:rFonts w:asciiTheme="minorHAnsi" w:hAnsiTheme="minorHAnsi" w:cstheme="minorHAnsi"/>
          <w:lang w:val="nl-NL"/>
        </w:rPr>
        <w:t xml:space="preserve">p 26 mei en 1 juni </w:t>
      </w:r>
      <w:r w:rsidR="0034343B" w:rsidRPr="00D75CAE">
        <w:rPr>
          <w:rFonts w:asciiTheme="minorHAnsi" w:hAnsiTheme="minorHAnsi" w:cstheme="minorHAnsi"/>
          <w:lang w:val="nl-NL"/>
        </w:rPr>
        <w:t xml:space="preserve">2020 </w:t>
      </w:r>
      <w:r w:rsidRPr="00D75CAE">
        <w:rPr>
          <w:rFonts w:asciiTheme="minorHAnsi" w:hAnsiTheme="minorHAnsi" w:cstheme="minorHAnsi"/>
          <w:lang w:val="nl-NL"/>
        </w:rPr>
        <w:t xml:space="preserve">in meerdere steden </w:t>
      </w:r>
      <w:r w:rsidR="0034343B" w:rsidRPr="00D75CAE">
        <w:rPr>
          <w:rFonts w:asciiTheme="minorHAnsi" w:hAnsiTheme="minorHAnsi" w:cstheme="minorHAnsi"/>
          <w:lang w:val="nl-NL"/>
        </w:rPr>
        <w:t xml:space="preserve">boa’s </w:t>
      </w:r>
      <w:r w:rsidRPr="00D75CAE">
        <w:rPr>
          <w:rFonts w:asciiTheme="minorHAnsi" w:hAnsiTheme="minorHAnsi" w:cstheme="minorHAnsi"/>
          <w:lang w:val="nl-NL"/>
        </w:rPr>
        <w:t>actie hebben gevoerd voor meer middelen om zich beter te kunnen verdedigen;</w:t>
      </w:r>
      <w:r w:rsidRPr="00D75CAE">
        <w:rPr>
          <w:rFonts w:asciiTheme="minorHAnsi" w:hAnsiTheme="minorHAnsi" w:cstheme="minorHAnsi"/>
          <w:lang w:val="nl-NL"/>
        </w:rPr>
        <w:br/>
      </w:r>
      <w:r w:rsidR="005F5F05" w:rsidRPr="00D75CAE">
        <w:rPr>
          <w:rFonts w:asciiTheme="minorHAnsi" w:hAnsiTheme="minorHAnsi" w:cstheme="minorHAnsi"/>
          <w:lang w:val="nl-NL"/>
        </w:rPr>
        <w:t>- Oud-voorzitter van de Onderzoeksraad voor Veiligheid prof. mr. Pieter van Vollenhoven op 22 mei 2020 tijdens een radio-interview bij</w:t>
      </w:r>
      <w:r w:rsidR="0034343B" w:rsidRPr="00D75CAE">
        <w:rPr>
          <w:rFonts w:asciiTheme="minorHAnsi" w:hAnsiTheme="minorHAnsi" w:cstheme="minorHAnsi"/>
          <w:lang w:val="nl-NL"/>
        </w:rPr>
        <w:t xml:space="preserve"> “</w:t>
      </w:r>
      <w:r w:rsidR="005F5F05" w:rsidRPr="00D75CAE">
        <w:rPr>
          <w:rFonts w:asciiTheme="minorHAnsi" w:hAnsiTheme="minorHAnsi" w:cstheme="minorHAnsi"/>
          <w:lang w:val="nl-NL"/>
        </w:rPr>
        <w:t>Dit is de Dag”</w:t>
      </w:r>
      <w:r w:rsidR="00144F2E" w:rsidRPr="00D75CAE">
        <w:rPr>
          <w:rFonts w:asciiTheme="minorHAnsi" w:hAnsiTheme="minorHAnsi" w:cstheme="minorHAnsi"/>
          <w:lang w:val="nl-NL"/>
        </w:rPr>
        <w:t xml:space="preserve"> </w:t>
      </w:r>
      <w:r w:rsidR="0034343B" w:rsidRPr="00D75CAE">
        <w:rPr>
          <w:rFonts w:asciiTheme="minorHAnsi" w:hAnsiTheme="minorHAnsi" w:cstheme="minorHAnsi"/>
          <w:lang w:val="nl-NL"/>
        </w:rPr>
        <w:t xml:space="preserve">aangaf de oproep </w:t>
      </w:r>
      <w:r w:rsidR="004A71E6" w:rsidRPr="00D75CAE">
        <w:rPr>
          <w:rFonts w:asciiTheme="minorHAnsi" w:hAnsiTheme="minorHAnsi" w:cstheme="minorHAnsi"/>
          <w:lang w:val="nl-NL"/>
        </w:rPr>
        <w:t xml:space="preserve">van boa’s </w:t>
      </w:r>
      <w:r w:rsidR="0034343B" w:rsidRPr="00D75CAE">
        <w:rPr>
          <w:rFonts w:asciiTheme="minorHAnsi" w:hAnsiTheme="minorHAnsi" w:cstheme="minorHAnsi"/>
          <w:lang w:val="nl-NL"/>
        </w:rPr>
        <w:t>voor een wapenstok en pepperspray te snappen;</w:t>
      </w:r>
    </w:p>
    <w:p w14:paraId="0788ABB9" w14:textId="7080DBEB" w:rsidR="009F05AC" w:rsidRPr="00D75CAE" w:rsidRDefault="00144F2E" w:rsidP="004A71E6">
      <w:pPr>
        <w:rPr>
          <w:rFonts w:asciiTheme="minorHAnsi" w:hAnsiTheme="minorHAnsi" w:cstheme="minorHAnsi"/>
          <w:lang w:val="nl-NL"/>
        </w:rPr>
      </w:pPr>
      <w:r w:rsidRPr="00D75CAE">
        <w:rPr>
          <w:rFonts w:asciiTheme="minorHAnsi" w:hAnsiTheme="minorHAnsi" w:cstheme="minorHAnsi"/>
          <w:lang w:val="nl-NL"/>
        </w:rPr>
        <w:t>- Burgemeester Frank Dales van de gemeente Velsen de druk wil opvoeren op minister Grapperhaus om</w:t>
      </w:r>
      <w:r w:rsidR="004A71E6" w:rsidRPr="00D75CAE">
        <w:rPr>
          <w:rFonts w:asciiTheme="minorHAnsi" w:hAnsiTheme="minorHAnsi" w:cstheme="minorHAnsi"/>
          <w:lang w:val="nl-NL"/>
        </w:rPr>
        <w:t xml:space="preserve"> boa’s </w:t>
      </w:r>
      <w:r w:rsidRPr="00D75CAE">
        <w:rPr>
          <w:rFonts w:asciiTheme="minorHAnsi" w:hAnsiTheme="minorHAnsi" w:cstheme="minorHAnsi"/>
          <w:lang w:val="nl-NL"/>
        </w:rPr>
        <w:t>te voorzien van wapenstokken;</w:t>
      </w:r>
      <w:r w:rsidR="00161351" w:rsidRPr="00D75CAE">
        <w:rPr>
          <w:rFonts w:asciiTheme="minorHAnsi" w:hAnsiTheme="minorHAnsi" w:cstheme="minorHAnsi"/>
          <w:lang w:val="nl-NL"/>
        </w:rPr>
        <w:br/>
      </w:r>
      <w:r w:rsidR="0034343B" w:rsidRPr="00D75CAE">
        <w:rPr>
          <w:rFonts w:asciiTheme="minorHAnsi" w:hAnsiTheme="minorHAnsi" w:cstheme="minorHAnsi"/>
          <w:lang w:val="nl-NL"/>
        </w:rPr>
        <w:t>- Commissaris van de Koning Arthur van Dijk in een interview met de Telegraaf op 22 mei 2020 heeft laten weten dat een wapenstok</w:t>
      </w:r>
      <w:r w:rsidR="00D75CAE">
        <w:rPr>
          <w:rFonts w:asciiTheme="minorHAnsi" w:hAnsiTheme="minorHAnsi" w:cstheme="minorHAnsi"/>
          <w:lang w:val="nl-NL"/>
        </w:rPr>
        <w:t xml:space="preserve"> </w:t>
      </w:r>
      <w:r w:rsidR="0034343B" w:rsidRPr="00D75CAE">
        <w:rPr>
          <w:rFonts w:asciiTheme="minorHAnsi" w:hAnsiTheme="minorHAnsi" w:cstheme="minorHAnsi"/>
          <w:lang w:val="nl-NL"/>
        </w:rPr>
        <w:t>ondersteuning kan bieden aan boa’s;</w:t>
      </w:r>
      <w:r w:rsidR="00161351" w:rsidRPr="00D75CAE">
        <w:rPr>
          <w:rFonts w:asciiTheme="minorHAnsi" w:hAnsiTheme="minorHAnsi" w:cstheme="minorHAnsi"/>
          <w:lang w:val="nl-NL"/>
        </w:rPr>
        <w:br/>
      </w:r>
      <w:r w:rsidR="004A71E6" w:rsidRPr="00D75CAE">
        <w:rPr>
          <w:rFonts w:asciiTheme="minorHAnsi" w:hAnsiTheme="minorHAnsi" w:cstheme="minorHAnsi"/>
          <w:lang w:val="nl-NL"/>
        </w:rPr>
        <w:t xml:space="preserve">- </w:t>
      </w:r>
      <w:r w:rsidR="00201DDA" w:rsidRPr="00D75CAE">
        <w:rPr>
          <w:rFonts w:asciiTheme="minorHAnsi" w:hAnsiTheme="minorHAnsi" w:cstheme="minorHAnsi"/>
          <w:lang w:val="nl-NL"/>
        </w:rPr>
        <w:t>Boa’s een waardevolle bi</w:t>
      </w:r>
      <w:r w:rsidR="006C3A3A" w:rsidRPr="00D75CAE">
        <w:rPr>
          <w:rFonts w:asciiTheme="minorHAnsi" w:hAnsiTheme="minorHAnsi" w:cstheme="minorHAnsi"/>
          <w:lang w:val="nl-NL"/>
        </w:rPr>
        <w:t xml:space="preserve">jdrage leveren aan het leefbaar </w:t>
      </w:r>
      <w:r w:rsidR="00B05D11" w:rsidRPr="00D75CAE">
        <w:rPr>
          <w:rFonts w:asciiTheme="minorHAnsi" w:hAnsiTheme="minorHAnsi" w:cstheme="minorHAnsi"/>
          <w:lang w:val="nl-NL"/>
        </w:rPr>
        <w:t>maken van de gemeente Den Helder</w:t>
      </w:r>
      <w:r w:rsidR="00201DDA" w:rsidRPr="00D75CAE">
        <w:rPr>
          <w:rFonts w:asciiTheme="minorHAnsi" w:hAnsiTheme="minorHAnsi" w:cstheme="minorHAnsi"/>
          <w:lang w:val="nl-NL"/>
        </w:rPr>
        <w:t xml:space="preserve">, maar </w:t>
      </w:r>
      <w:r w:rsidR="00D75CAE">
        <w:rPr>
          <w:rFonts w:asciiTheme="minorHAnsi" w:hAnsiTheme="minorHAnsi" w:cstheme="minorHAnsi"/>
          <w:lang w:val="nl-NL"/>
        </w:rPr>
        <w:t xml:space="preserve">mede door de Coronacrisis </w:t>
      </w:r>
      <w:r w:rsidR="00201DDA" w:rsidRPr="00D75CAE">
        <w:rPr>
          <w:rFonts w:asciiTheme="minorHAnsi" w:hAnsiTheme="minorHAnsi" w:cstheme="minorHAnsi"/>
          <w:lang w:val="nl-NL"/>
        </w:rPr>
        <w:t>ook geconfronteerd worden met handhaven van de openbare orde;</w:t>
      </w:r>
      <w:r w:rsidR="00201DDA" w:rsidRPr="00D75CAE">
        <w:rPr>
          <w:rFonts w:asciiTheme="minorHAnsi" w:hAnsiTheme="minorHAnsi" w:cstheme="minorHAnsi"/>
          <w:lang w:val="nl-NL"/>
        </w:rPr>
        <w:br/>
        <w:t>- De uitrusting van boa’s die werkza</w:t>
      </w:r>
      <w:r w:rsidR="007235D4" w:rsidRPr="00D75CAE">
        <w:rPr>
          <w:rFonts w:asciiTheme="minorHAnsi" w:hAnsiTheme="minorHAnsi" w:cstheme="minorHAnsi"/>
          <w:lang w:val="nl-NL"/>
        </w:rPr>
        <w:t>am zijn in de gemeente Den Helder</w:t>
      </w:r>
      <w:r w:rsidR="00201DDA" w:rsidRPr="00D75CAE">
        <w:rPr>
          <w:rFonts w:asciiTheme="minorHAnsi" w:hAnsiTheme="minorHAnsi" w:cstheme="minorHAnsi"/>
          <w:lang w:val="nl-NL"/>
        </w:rPr>
        <w:t xml:space="preserve"> </w:t>
      </w:r>
      <w:r w:rsidR="00D75CAE">
        <w:rPr>
          <w:rFonts w:asciiTheme="minorHAnsi" w:hAnsiTheme="minorHAnsi" w:cstheme="minorHAnsi"/>
          <w:lang w:val="nl-NL"/>
        </w:rPr>
        <w:t xml:space="preserve">nog steeds </w:t>
      </w:r>
      <w:r w:rsidR="00201DDA" w:rsidRPr="00D75CAE">
        <w:rPr>
          <w:rFonts w:asciiTheme="minorHAnsi" w:hAnsiTheme="minorHAnsi" w:cstheme="minorHAnsi"/>
          <w:lang w:val="nl-NL"/>
        </w:rPr>
        <w:t>geen wapenstok en pepperspray bevat</w:t>
      </w:r>
      <w:r w:rsidR="004A71E6" w:rsidRPr="00D75CAE">
        <w:rPr>
          <w:rFonts w:asciiTheme="minorHAnsi" w:hAnsiTheme="minorHAnsi" w:cstheme="minorHAnsi"/>
          <w:lang w:val="nl-NL"/>
        </w:rPr>
        <w:t>.</w:t>
      </w:r>
      <w:r w:rsidR="007235D4" w:rsidRPr="00D75CAE">
        <w:rPr>
          <w:rFonts w:asciiTheme="minorHAnsi" w:hAnsiTheme="minorHAnsi" w:cstheme="minorHAnsi"/>
          <w:lang w:val="nl-NL"/>
        </w:rPr>
        <w:br/>
      </w:r>
      <w:r w:rsidR="007235D4" w:rsidRPr="00D75CAE">
        <w:rPr>
          <w:rFonts w:asciiTheme="minorHAnsi" w:hAnsiTheme="minorHAnsi" w:cstheme="minorHAnsi"/>
          <w:lang w:val="nl-NL"/>
        </w:rPr>
        <w:br/>
      </w:r>
      <w:r w:rsidR="00201DDA" w:rsidRPr="00D75CAE">
        <w:rPr>
          <w:rFonts w:asciiTheme="minorHAnsi" w:hAnsiTheme="minorHAnsi" w:cstheme="minorHAnsi"/>
          <w:b/>
          <w:lang w:val="nl-NL"/>
        </w:rPr>
        <w:t>Overweegt dat:</w:t>
      </w:r>
      <w:r w:rsidR="00201DDA" w:rsidRPr="00D75CAE">
        <w:rPr>
          <w:rFonts w:asciiTheme="minorHAnsi" w:hAnsiTheme="minorHAnsi" w:cstheme="minorHAnsi"/>
          <w:b/>
          <w:lang w:val="nl-NL"/>
        </w:rPr>
        <w:br/>
      </w:r>
      <w:r w:rsidR="00E35462" w:rsidRPr="00D75CAE">
        <w:rPr>
          <w:rFonts w:asciiTheme="minorHAnsi" w:hAnsiTheme="minorHAnsi" w:cstheme="minorHAnsi"/>
          <w:lang w:val="nl-NL"/>
        </w:rPr>
        <w:br/>
        <w:t xml:space="preserve">- </w:t>
      </w:r>
      <w:r w:rsidR="00961D25">
        <w:rPr>
          <w:rFonts w:asciiTheme="minorHAnsi" w:hAnsiTheme="minorHAnsi" w:cstheme="minorHAnsi"/>
          <w:lang w:val="nl-NL"/>
        </w:rPr>
        <w:t xml:space="preserve">Burgers en de </w:t>
      </w:r>
      <w:r w:rsidR="00F16182">
        <w:rPr>
          <w:rFonts w:asciiTheme="minorHAnsi" w:hAnsiTheme="minorHAnsi" w:cstheme="minorHAnsi"/>
          <w:lang w:val="nl-NL"/>
        </w:rPr>
        <w:t xml:space="preserve">gehele </w:t>
      </w:r>
      <w:r w:rsidR="00961D25">
        <w:rPr>
          <w:rFonts w:asciiTheme="minorHAnsi" w:hAnsiTheme="minorHAnsi" w:cstheme="minorHAnsi"/>
          <w:lang w:val="nl-NL"/>
        </w:rPr>
        <w:t xml:space="preserve">samenleving onder zeer grote druk staan door het </w:t>
      </w:r>
      <w:r w:rsidR="00CE2A72">
        <w:rPr>
          <w:rFonts w:asciiTheme="minorHAnsi" w:hAnsiTheme="minorHAnsi" w:cstheme="minorHAnsi"/>
          <w:lang w:val="nl-NL"/>
        </w:rPr>
        <w:t xml:space="preserve">onnodige en overdreven </w:t>
      </w:r>
      <w:r w:rsidR="00961D25">
        <w:rPr>
          <w:rFonts w:asciiTheme="minorHAnsi" w:hAnsiTheme="minorHAnsi" w:cstheme="minorHAnsi"/>
          <w:lang w:val="nl-NL"/>
        </w:rPr>
        <w:t>“nieuwe normaal”, maar h</w:t>
      </w:r>
      <w:r w:rsidR="00D75CAE" w:rsidRPr="00D75CAE">
        <w:rPr>
          <w:rFonts w:asciiTheme="minorHAnsi" w:hAnsiTheme="minorHAnsi" w:cstheme="minorHAnsi"/>
          <w:lang w:val="nl-NL"/>
        </w:rPr>
        <w:t xml:space="preserve">et </w:t>
      </w:r>
      <w:r w:rsidR="00E35462" w:rsidRPr="00D75CAE">
        <w:rPr>
          <w:rFonts w:asciiTheme="minorHAnsi" w:hAnsiTheme="minorHAnsi" w:cstheme="minorHAnsi"/>
          <w:lang w:val="nl-NL"/>
        </w:rPr>
        <w:t>ontoelaatbaar is dat boa’s te maken krijgen met agressie en geweld;</w:t>
      </w:r>
      <w:r w:rsidR="007235D4" w:rsidRPr="00D75CAE">
        <w:rPr>
          <w:rFonts w:asciiTheme="minorHAnsi" w:hAnsiTheme="minorHAnsi" w:cstheme="minorHAnsi"/>
          <w:lang w:val="nl-NL"/>
        </w:rPr>
        <w:br/>
      </w:r>
      <w:r w:rsidR="00201DDA" w:rsidRPr="00D75CAE">
        <w:rPr>
          <w:rFonts w:asciiTheme="minorHAnsi" w:hAnsiTheme="minorHAnsi" w:cstheme="minorHAnsi"/>
          <w:lang w:val="nl-NL"/>
        </w:rPr>
        <w:t>- Boa’s de middelen moeten hebben om zichzelf en anderen te kunnen beschermen tegen agressie en geweld, alsmede om waar nodig handhavend te kunnen optreden m.b.t. openbare orde</w:t>
      </w:r>
      <w:r w:rsidR="00B05D11" w:rsidRPr="00D75CAE">
        <w:rPr>
          <w:rFonts w:asciiTheme="minorHAnsi" w:hAnsiTheme="minorHAnsi" w:cstheme="minorHAnsi"/>
          <w:lang w:val="nl-NL"/>
        </w:rPr>
        <w:t>.</w:t>
      </w:r>
      <w:r w:rsidR="00201DDA" w:rsidRPr="00D75CAE">
        <w:rPr>
          <w:rFonts w:asciiTheme="minorHAnsi" w:hAnsiTheme="minorHAnsi" w:cstheme="minorHAnsi"/>
          <w:lang w:val="nl-NL"/>
        </w:rPr>
        <w:br/>
      </w:r>
      <w:r w:rsidR="00201DDA" w:rsidRPr="00D75CAE">
        <w:rPr>
          <w:rFonts w:asciiTheme="minorHAnsi" w:hAnsiTheme="minorHAnsi" w:cstheme="minorHAnsi"/>
          <w:lang w:val="nl-NL"/>
        </w:rPr>
        <w:br/>
      </w:r>
      <w:r w:rsidR="00201DDA" w:rsidRPr="00D75CAE">
        <w:rPr>
          <w:rFonts w:asciiTheme="minorHAnsi" w:hAnsiTheme="minorHAnsi" w:cstheme="minorHAnsi"/>
          <w:b/>
          <w:lang w:val="nl-NL"/>
        </w:rPr>
        <w:t xml:space="preserve">Verzoekt het </w:t>
      </w:r>
      <w:r w:rsidR="0092638E">
        <w:rPr>
          <w:rFonts w:asciiTheme="minorHAnsi" w:hAnsiTheme="minorHAnsi" w:cstheme="minorHAnsi"/>
          <w:b/>
          <w:lang w:val="nl-NL"/>
        </w:rPr>
        <w:t>c</w:t>
      </w:r>
      <w:bookmarkStart w:id="0" w:name="_GoBack"/>
      <w:bookmarkEnd w:id="0"/>
      <w:r w:rsidR="00201DDA" w:rsidRPr="00D75CAE">
        <w:rPr>
          <w:rFonts w:asciiTheme="minorHAnsi" w:hAnsiTheme="minorHAnsi" w:cstheme="minorHAnsi"/>
          <w:b/>
          <w:lang w:val="nl-NL"/>
        </w:rPr>
        <w:t>ollege:</w:t>
      </w:r>
      <w:r w:rsidR="00201DDA" w:rsidRPr="00D75CAE">
        <w:rPr>
          <w:rFonts w:asciiTheme="minorHAnsi" w:hAnsiTheme="minorHAnsi" w:cstheme="minorHAnsi"/>
          <w:b/>
          <w:lang w:val="nl-NL"/>
        </w:rPr>
        <w:br/>
      </w:r>
      <w:r w:rsidR="007235D4" w:rsidRPr="00D75CAE">
        <w:rPr>
          <w:rFonts w:asciiTheme="minorHAnsi" w:hAnsiTheme="minorHAnsi" w:cstheme="minorHAnsi"/>
          <w:lang w:val="nl-NL"/>
        </w:rPr>
        <w:br/>
      </w:r>
      <w:r w:rsidR="00146DC5" w:rsidRPr="00146DC5">
        <w:rPr>
          <w:rFonts w:asciiTheme="minorHAnsi" w:hAnsiTheme="minorHAnsi" w:cstheme="minorHAnsi"/>
          <w:lang w:val="nl-NL"/>
        </w:rPr>
        <w:t>Alles in het werk te stellen om Helderse boa’s zo snel mogelijk uit te rusten met wapenstokken</w:t>
      </w:r>
      <w:r w:rsidR="00217691">
        <w:rPr>
          <w:rFonts w:asciiTheme="minorHAnsi" w:hAnsiTheme="minorHAnsi" w:cstheme="minorHAnsi"/>
          <w:lang w:val="nl-NL"/>
        </w:rPr>
        <w:t xml:space="preserve"> en</w:t>
      </w:r>
      <w:r w:rsidR="00146DC5" w:rsidRPr="00146DC5">
        <w:rPr>
          <w:rFonts w:asciiTheme="minorHAnsi" w:hAnsiTheme="minorHAnsi" w:cstheme="minorHAnsi"/>
          <w:lang w:val="nl-NL"/>
        </w:rPr>
        <w:t xml:space="preserve"> pepperspray, alsmede zo goed mogelijk te laten trainen in het gebruik van deze middelen, zoals geregeld in de Regeling Toetsing Geweldsbeheersing BOA (RTGB).</w:t>
      </w:r>
      <w:r w:rsidR="007235D4" w:rsidRPr="00D75CAE">
        <w:rPr>
          <w:rFonts w:asciiTheme="minorHAnsi" w:hAnsiTheme="minorHAnsi" w:cstheme="minorHAnsi"/>
          <w:lang w:val="nl-NL"/>
        </w:rPr>
        <w:br/>
      </w:r>
      <w:r w:rsidR="007235D4" w:rsidRPr="00D75CAE">
        <w:rPr>
          <w:rFonts w:asciiTheme="minorHAnsi" w:hAnsiTheme="minorHAnsi" w:cstheme="minorHAnsi"/>
          <w:lang w:val="nl-NL"/>
        </w:rPr>
        <w:br/>
      </w:r>
      <w:r w:rsidR="007235D4" w:rsidRPr="00D75CAE">
        <w:rPr>
          <w:rFonts w:asciiTheme="minorHAnsi" w:hAnsiTheme="minorHAnsi" w:cstheme="minorHAnsi"/>
          <w:lang w:val="nl-NL"/>
        </w:rPr>
        <w:br/>
      </w:r>
      <w:r w:rsidR="006C3A3A" w:rsidRPr="00D75CAE">
        <w:rPr>
          <w:rFonts w:asciiTheme="minorHAnsi" w:hAnsiTheme="minorHAnsi" w:cstheme="minorHAnsi"/>
          <w:kern w:val="0"/>
          <w:lang w:val="nl-NL" w:bidi="ar-SA"/>
        </w:rPr>
        <w:t>E</w:t>
      </w:r>
      <w:r w:rsidR="00B06C5B" w:rsidRPr="00D75CAE">
        <w:rPr>
          <w:rFonts w:asciiTheme="minorHAnsi" w:hAnsiTheme="minorHAnsi" w:cstheme="minorHAnsi"/>
          <w:kern w:val="0"/>
          <w:lang w:val="nl-NL" w:bidi="ar-SA"/>
        </w:rPr>
        <w:t>n gaat over tot de orde van de dag.</w:t>
      </w:r>
    </w:p>
    <w:p w14:paraId="21309114" w14:textId="77777777" w:rsidR="009F05AC" w:rsidRPr="00D75CAE" w:rsidRDefault="009F05AC">
      <w:pPr>
        <w:pStyle w:val="Standard"/>
        <w:rPr>
          <w:rFonts w:asciiTheme="minorHAnsi" w:hAnsiTheme="minorHAnsi" w:cstheme="minorHAnsi"/>
          <w:lang w:val="nl-NL"/>
        </w:rPr>
      </w:pPr>
    </w:p>
    <w:p w14:paraId="5F3A80EF" w14:textId="7B116597" w:rsidR="009F05AC" w:rsidRPr="00D75CAE" w:rsidRDefault="001137D9">
      <w:pPr>
        <w:pStyle w:val="Standard"/>
        <w:rPr>
          <w:rFonts w:asciiTheme="minorHAnsi" w:hAnsiTheme="minorHAnsi" w:cstheme="minorHAnsi"/>
          <w:b/>
          <w:bCs/>
          <w:lang w:val="nl-NL"/>
        </w:rPr>
      </w:pPr>
      <w:r w:rsidRPr="00D75CAE">
        <w:rPr>
          <w:rFonts w:asciiTheme="minorHAnsi" w:hAnsiTheme="minorHAnsi" w:cstheme="minorHAnsi"/>
          <w:b/>
          <w:bCs/>
          <w:lang w:val="nl-NL"/>
        </w:rPr>
        <w:t>V.</w:t>
      </w:r>
      <w:r w:rsidR="009432A7">
        <w:rPr>
          <w:rFonts w:asciiTheme="minorHAnsi" w:hAnsiTheme="minorHAnsi" w:cstheme="minorHAnsi"/>
          <w:b/>
          <w:bCs/>
          <w:lang w:val="nl-NL"/>
        </w:rPr>
        <w:t>H.</w:t>
      </w:r>
      <w:r w:rsidRPr="00D75CAE">
        <w:rPr>
          <w:rFonts w:asciiTheme="minorHAnsi" w:hAnsiTheme="minorHAnsi" w:cstheme="minorHAnsi"/>
          <w:b/>
          <w:bCs/>
          <w:lang w:val="nl-NL"/>
        </w:rPr>
        <w:t xml:space="preserve"> van den Born</w:t>
      </w:r>
      <w:r w:rsidR="000E1696" w:rsidRPr="00D75CAE">
        <w:rPr>
          <w:rFonts w:asciiTheme="minorHAnsi" w:hAnsiTheme="minorHAnsi" w:cstheme="minorHAnsi"/>
          <w:b/>
          <w:bCs/>
          <w:lang w:val="nl-NL"/>
        </w:rPr>
        <w:tab/>
      </w:r>
      <w:r w:rsidR="0057153A">
        <w:rPr>
          <w:rFonts w:asciiTheme="minorHAnsi" w:hAnsiTheme="minorHAnsi" w:cstheme="minorHAnsi"/>
          <w:b/>
          <w:bCs/>
          <w:lang w:val="nl-NL"/>
        </w:rPr>
        <w:t xml:space="preserve"> </w:t>
      </w:r>
      <w:r w:rsidR="0057153A">
        <w:rPr>
          <w:rFonts w:asciiTheme="minorHAnsi" w:hAnsiTheme="minorHAnsi" w:cstheme="minorHAnsi"/>
          <w:b/>
          <w:bCs/>
          <w:lang w:val="nl-NL"/>
        </w:rPr>
        <w:tab/>
        <w:t>S. Hamerslag</w:t>
      </w:r>
      <w:r w:rsidR="00445BC0" w:rsidRPr="00D75CAE">
        <w:rPr>
          <w:rFonts w:asciiTheme="minorHAnsi" w:hAnsiTheme="minorHAnsi" w:cstheme="minorHAnsi"/>
          <w:b/>
          <w:bCs/>
          <w:lang w:val="nl-NL"/>
        </w:rPr>
        <w:br/>
      </w:r>
      <w:r w:rsidR="00926172" w:rsidRPr="00D75CAE">
        <w:rPr>
          <w:rFonts w:asciiTheme="minorHAnsi" w:hAnsiTheme="minorHAnsi" w:cstheme="minorHAnsi"/>
          <w:b/>
          <w:bCs/>
          <w:lang w:val="nl-NL"/>
        </w:rPr>
        <w:t>PVV</w:t>
      </w:r>
      <w:r w:rsidRPr="00D75CAE">
        <w:rPr>
          <w:rFonts w:asciiTheme="minorHAnsi" w:hAnsiTheme="minorHAnsi" w:cstheme="minorHAnsi"/>
          <w:b/>
          <w:bCs/>
          <w:lang w:val="nl-NL"/>
        </w:rPr>
        <w:t xml:space="preserve"> Den Helder</w:t>
      </w:r>
      <w:r w:rsidR="0057153A">
        <w:rPr>
          <w:rFonts w:asciiTheme="minorHAnsi" w:hAnsiTheme="minorHAnsi" w:cstheme="minorHAnsi"/>
          <w:b/>
          <w:bCs/>
          <w:lang w:val="nl-NL"/>
        </w:rPr>
        <w:t xml:space="preserve">  </w:t>
      </w:r>
      <w:r w:rsidR="0057153A">
        <w:rPr>
          <w:rFonts w:asciiTheme="minorHAnsi" w:hAnsiTheme="minorHAnsi" w:cstheme="minorHAnsi"/>
          <w:b/>
          <w:bCs/>
          <w:lang w:val="nl-NL"/>
        </w:rPr>
        <w:tab/>
      </w:r>
      <w:r w:rsidR="0057153A">
        <w:rPr>
          <w:rFonts w:asciiTheme="minorHAnsi" w:hAnsiTheme="minorHAnsi" w:cstheme="minorHAnsi"/>
          <w:b/>
          <w:bCs/>
          <w:lang w:val="nl-NL"/>
        </w:rPr>
        <w:tab/>
        <w:t>Behoorlijk Bestuur</w:t>
      </w:r>
    </w:p>
    <w:sectPr w:rsidR="009F05AC" w:rsidRPr="00D75CAE" w:rsidSect="009F05AC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58FD7" w14:textId="77777777" w:rsidR="007932F8" w:rsidRDefault="007932F8" w:rsidP="009F05AC">
      <w:r>
        <w:separator/>
      </w:r>
    </w:p>
  </w:endnote>
  <w:endnote w:type="continuationSeparator" w:id="0">
    <w:p w14:paraId="1FBCCA09" w14:textId="77777777" w:rsidR="007932F8" w:rsidRDefault="007932F8" w:rsidP="009F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2000509000000000000"/>
    <w:charset w:val="00"/>
    <w:family w:val="modern"/>
    <w:notTrueType/>
    <w:pitch w:val="fixed"/>
    <w:sig w:usb0="000000AF" w:usb1="00000068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E1C35" w14:textId="77777777" w:rsidR="007932F8" w:rsidRDefault="007932F8" w:rsidP="009F05AC">
      <w:r w:rsidRPr="009F05AC">
        <w:rPr>
          <w:color w:val="000000"/>
        </w:rPr>
        <w:separator/>
      </w:r>
    </w:p>
  </w:footnote>
  <w:footnote w:type="continuationSeparator" w:id="0">
    <w:p w14:paraId="7E39222C" w14:textId="77777777" w:rsidR="007932F8" w:rsidRDefault="007932F8" w:rsidP="009F0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41A4"/>
    <w:multiLevelType w:val="hybridMultilevel"/>
    <w:tmpl w:val="F28CA9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530F8"/>
    <w:multiLevelType w:val="multilevel"/>
    <w:tmpl w:val="8C12EFA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35FE03C0"/>
    <w:multiLevelType w:val="multilevel"/>
    <w:tmpl w:val="FD403D8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5EBE5F16"/>
    <w:multiLevelType w:val="hybridMultilevel"/>
    <w:tmpl w:val="266A2FE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AC"/>
    <w:rsid w:val="00004EEC"/>
    <w:rsid w:val="00022754"/>
    <w:rsid w:val="00022FCA"/>
    <w:rsid w:val="00023FB5"/>
    <w:rsid w:val="00045C5C"/>
    <w:rsid w:val="00066F6A"/>
    <w:rsid w:val="000D2294"/>
    <w:rsid w:val="000E1696"/>
    <w:rsid w:val="000F144A"/>
    <w:rsid w:val="001137D9"/>
    <w:rsid w:val="00127B45"/>
    <w:rsid w:val="00144F2E"/>
    <w:rsid w:val="00146DC5"/>
    <w:rsid w:val="00161351"/>
    <w:rsid w:val="00182925"/>
    <w:rsid w:val="00182C76"/>
    <w:rsid w:val="001C48AB"/>
    <w:rsid w:val="0020100F"/>
    <w:rsid w:val="00201DDA"/>
    <w:rsid w:val="00211AD0"/>
    <w:rsid w:val="00216A91"/>
    <w:rsid w:val="00217691"/>
    <w:rsid w:val="00285E01"/>
    <w:rsid w:val="003104D9"/>
    <w:rsid w:val="0034343B"/>
    <w:rsid w:val="00360688"/>
    <w:rsid w:val="00380FA2"/>
    <w:rsid w:val="003B2AD8"/>
    <w:rsid w:val="003C6AE5"/>
    <w:rsid w:val="00435D5A"/>
    <w:rsid w:val="00441211"/>
    <w:rsid w:val="00445BC0"/>
    <w:rsid w:val="00475B1A"/>
    <w:rsid w:val="004A71E6"/>
    <w:rsid w:val="004D3936"/>
    <w:rsid w:val="0057153A"/>
    <w:rsid w:val="00574ECF"/>
    <w:rsid w:val="005F5F05"/>
    <w:rsid w:val="00625C36"/>
    <w:rsid w:val="00653EE6"/>
    <w:rsid w:val="006B57B5"/>
    <w:rsid w:val="006C3A3A"/>
    <w:rsid w:val="006D0D32"/>
    <w:rsid w:val="006D3E65"/>
    <w:rsid w:val="00717725"/>
    <w:rsid w:val="007235D4"/>
    <w:rsid w:val="00732A49"/>
    <w:rsid w:val="00736687"/>
    <w:rsid w:val="00780B14"/>
    <w:rsid w:val="007932F8"/>
    <w:rsid w:val="007C7343"/>
    <w:rsid w:val="007D700E"/>
    <w:rsid w:val="00823D33"/>
    <w:rsid w:val="00926172"/>
    <w:rsid w:val="0092638E"/>
    <w:rsid w:val="00937869"/>
    <w:rsid w:val="00942A3A"/>
    <w:rsid w:val="009432A7"/>
    <w:rsid w:val="00944ECE"/>
    <w:rsid w:val="00961D25"/>
    <w:rsid w:val="00990A31"/>
    <w:rsid w:val="00995DD5"/>
    <w:rsid w:val="009F05AC"/>
    <w:rsid w:val="009F402B"/>
    <w:rsid w:val="00A351E9"/>
    <w:rsid w:val="00A86E48"/>
    <w:rsid w:val="00AC1113"/>
    <w:rsid w:val="00AE02F1"/>
    <w:rsid w:val="00B05D11"/>
    <w:rsid w:val="00B06C5B"/>
    <w:rsid w:val="00B1010E"/>
    <w:rsid w:val="00B60823"/>
    <w:rsid w:val="00B870F0"/>
    <w:rsid w:val="00BF2DDC"/>
    <w:rsid w:val="00BF42B0"/>
    <w:rsid w:val="00C15541"/>
    <w:rsid w:val="00C21D6B"/>
    <w:rsid w:val="00C55207"/>
    <w:rsid w:val="00CC1C4E"/>
    <w:rsid w:val="00CE2A72"/>
    <w:rsid w:val="00CF5143"/>
    <w:rsid w:val="00D75454"/>
    <w:rsid w:val="00D75CAE"/>
    <w:rsid w:val="00D8270E"/>
    <w:rsid w:val="00D90AC3"/>
    <w:rsid w:val="00E35462"/>
    <w:rsid w:val="00E370D2"/>
    <w:rsid w:val="00E701BF"/>
    <w:rsid w:val="00E858AE"/>
    <w:rsid w:val="00ED0A30"/>
    <w:rsid w:val="00F16182"/>
    <w:rsid w:val="00FB6373"/>
    <w:rsid w:val="00FD1A88"/>
    <w:rsid w:val="00FD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F3F36"/>
  <w15:docId w15:val="{49884518-8D6D-4588-96DD-67E19094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F2DD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9F05AC"/>
  </w:style>
  <w:style w:type="paragraph" w:customStyle="1" w:styleId="Heading">
    <w:name w:val="Heading"/>
    <w:basedOn w:val="Standard"/>
    <w:next w:val="Textbody"/>
    <w:rsid w:val="009F05A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F05AC"/>
    <w:pPr>
      <w:spacing w:after="120"/>
    </w:pPr>
  </w:style>
  <w:style w:type="paragraph" w:styleId="Lijst">
    <w:name w:val="List"/>
    <w:basedOn w:val="Textbody"/>
    <w:rsid w:val="009F05AC"/>
  </w:style>
  <w:style w:type="paragraph" w:customStyle="1" w:styleId="Bijschrift1">
    <w:name w:val="Bijschrift1"/>
    <w:basedOn w:val="Standard"/>
    <w:rsid w:val="009F05A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F05AC"/>
    <w:pPr>
      <w:suppressLineNumbers/>
    </w:pPr>
  </w:style>
  <w:style w:type="character" w:customStyle="1" w:styleId="BulletSymbols">
    <w:name w:val="Bullet Symbols"/>
    <w:rsid w:val="009F05AC"/>
    <w:rPr>
      <w:rFonts w:ascii="OpenSymbol" w:eastAsia="OpenSymbol" w:hAnsi="OpenSymbol" w:cs="OpenSymbo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6E48"/>
    <w:rPr>
      <w:rFonts w:ascii="Tahoma" w:hAnsi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6E48"/>
    <w:rPr>
      <w:rFonts w:ascii="Tahoma" w:hAnsi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C48AB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val="en-US" w:eastAsia="en-US" w:bidi="ar-SA"/>
    </w:rPr>
  </w:style>
  <w:style w:type="character" w:customStyle="1" w:styleId="il">
    <w:name w:val="il"/>
    <w:basedOn w:val="Standaardalinea-lettertype"/>
    <w:rsid w:val="00201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Perrie</dc:creator>
  <cp:lastModifiedBy>Frans Hoogervorst</cp:lastModifiedBy>
  <cp:revision>3</cp:revision>
  <dcterms:created xsi:type="dcterms:W3CDTF">2020-05-23T07:45:00Z</dcterms:created>
  <dcterms:modified xsi:type="dcterms:W3CDTF">2020-05-25T07:24:00Z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